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419"/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883"/>
        <w:gridCol w:w="4352"/>
      </w:tblGrid>
      <w:tr w:rsidR="00FE387F" w:rsidTr="007362BC">
        <w:trPr>
          <w:trHeight w:val="1558"/>
        </w:trPr>
        <w:tc>
          <w:tcPr>
            <w:tcW w:w="44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387F" w:rsidRDefault="00FE387F" w:rsidP="007362BC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 xml:space="preserve">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FE387F" w:rsidRDefault="00FE387F" w:rsidP="007362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FE387F" w:rsidRDefault="00FE387F" w:rsidP="007362BC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FE387F" w:rsidRDefault="00FE387F" w:rsidP="007362BC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FE387F" w:rsidRDefault="00FE387F" w:rsidP="007362B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Яшләр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 xml:space="preserve">5 </w:t>
            </w:r>
          </w:p>
          <w:p w:rsidR="00FE387F" w:rsidRDefault="00FE387F" w:rsidP="007362B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  <w:lang w:val="be-BY"/>
              </w:rPr>
              <w:t>47-14</w:t>
            </w:r>
          </w:p>
          <w:p w:rsidR="00FE387F" w:rsidRDefault="00FE387F" w:rsidP="007362BC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>
              <w:rPr>
                <w:b/>
                <w:lang w:val="be-BY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FE387F" w:rsidRDefault="00FE387F" w:rsidP="00736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E387F" w:rsidRDefault="00FE387F" w:rsidP="007362BC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FE387F" w:rsidRDefault="00FE387F" w:rsidP="007362BC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387F" w:rsidRDefault="00FE387F" w:rsidP="007362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FE387F" w:rsidRDefault="00FE387F" w:rsidP="007362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FE387F" w:rsidRDefault="00FE387F" w:rsidP="007362BC">
            <w:pPr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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FE387F" w:rsidRDefault="00FE387F" w:rsidP="007362BC">
            <w:pPr>
              <w:jc w:val="center"/>
            </w:pPr>
            <w:r>
              <w:t xml:space="preserve">д. Покровка, </w:t>
            </w:r>
            <w:r>
              <w:rPr>
                <w:rFonts w:ascii="B7Ant" w:hAnsi="B7Ant"/>
              </w:rPr>
              <w:t></w:t>
            </w:r>
          </w:p>
          <w:p w:rsidR="00FE387F" w:rsidRDefault="00FE387F" w:rsidP="007362BC">
            <w:pPr>
              <w:jc w:val="center"/>
              <w:rPr>
                <w:rFonts w:ascii="B7Ant" w:hAnsi="B7Ant"/>
              </w:rPr>
            </w:pPr>
            <w:proofErr w:type="spellStart"/>
            <w:r>
              <w:t>ул</w:t>
            </w:r>
            <w:proofErr w:type="spellEnd"/>
            <w:r>
              <w:rPr>
                <w:rFonts w:ascii="B7Ant" w:hAnsi="B7Ant"/>
              </w:rPr>
              <w:t></w:t>
            </w:r>
            <w:r>
              <w:t xml:space="preserve"> </w:t>
            </w:r>
            <w:r>
              <w:rPr>
                <w:rFonts w:ascii="B7Ant" w:hAnsi="B7Ant"/>
              </w:rPr>
              <w:t></w:t>
            </w:r>
            <w:r>
              <w:t>Молодежная, 5</w:t>
            </w:r>
          </w:p>
          <w:p w:rsidR="00FE387F" w:rsidRDefault="00FE387F" w:rsidP="007362BC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FE387F" w:rsidRDefault="00FE387F" w:rsidP="00736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ИНН 0247001279 ОГРН </w:t>
            </w:r>
            <w:r>
              <w:rPr>
                <w:b/>
                <w:sz w:val="18"/>
                <w:szCs w:val="18"/>
              </w:rPr>
              <w:t>1020201337573</w:t>
            </w:r>
          </w:p>
          <w:p w:rsidR="00FE387F" w:rsidRDefault="00FE387F" w:rsidP="00736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E387F" w:rsidRDefault="00FE387F" w:rsidP="007362BC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FE387F" w:rsidRDefault="00FE387F" w:rsidP="00FE387F">
      <w:pPr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00"/>
        <w:gridCol w:w="3158"/>
      </w:tblGrid>
      <w:tr w:rsidR="00FE387F" w:rsidTr="007362BC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КАРАР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ind w:firstLine="85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</w:tc>
      </w:tr>
      <w:tr w:rsidR="00FE387F" w:rsidTr="007362BC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rPr>
                <w:b/>
                <w:color w:val="333333"/>
                <w:sz w:val="24"/>
                <w:szCs w:val="24"/>
              </w:rPr>
            </w:pPr>
          </w:p>
          <w:p w:rsidR="00FE387F" w:rsidRDefault="00FE387F" w:rsidP="007362B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18 январь 2017 й.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FE387F" w:rsidRDefault="00FE387F" w:rsidP="007362BC">
            <w:pPr>
              <w:ind w:firstLine="851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№ 3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387F" w:rsidRDefault="00FE387F" w:rsidP="007362BC">
            <w:pPr>
              <w:rPr>
                <w:b/>
                <w:color w:val="333333"/>
                <w:sz w:val="24"/>
                <w:szCs w:val="24"/>
              </w:rPr>
            </w:pPr>
          </w:p>
          <w:p w:rsidR="00FE387F" w:rsidRDefault="00FE387F" w:rsidP="007362BC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  18 января 2017 г.</w:t>
            </w:r>
          </w:p>
        </w:tc>
      </w:tr>
    </w:tbl>
    <w:p w:rsidR="00FE387F" w:rsidRDefault="00FE387F" w:rsidP="00FE387F">
      <w:pPr>
        <w:jc w:val="center"/>
        <w:rPr>
          <w:b/>
          <w:color w:val="000000"/>
          <w:sz w:val="28"/>
          <w:szCs w:val="28"/>
        </w:rPr>
      </w:pPr>
    </w:p>
    <w:p w:rsidR="00FE387F" w:rsidRDefault="00FE387F" w:rsidP="00FE387F">
      <w:pPr>
        <w:jc w:val="center"/>
        <w:rPr>
          <w:b/>
          <w:color w:val="000000"/>
          <w:spacing w:val="-2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изменений и дополнений в постановление сельского поселения</w:t>
      </w:r>
      <w:proofErr w:type="gramStart"/>
      <w:r>
        <w:rPr>
          <w:b/>
          <w:bCs/>
          <w:sz w:val="28"/>
          <w:szCs w:val="28"/>
        </w:rPr>
        <w:t xml:space="preserve">   «</w:t>
      </w:r>
      <w:proofErr w:type="gramEnd"/>
      <w:r>
        <w:rPr>
          <w:b/>
          <w:color w:val="000000"/>
          <w:sz w:val="28"/>
          <w:szCs w:val="28"/>
        </w:rPr>
        <w:t xml:space="preserve">Об утверждении Перечня главных администраторов  доходов бюджета сельского поселения Покровский сельсовет муниципального района Федоровский  район   Республики Башкортостан, а также состава закрепляемых за ними кодов классификации доходов бюджета </w:t>
      </w:r>
      <w:r>
        <w:rPr>
          <w:b/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</w:p>
    <w:bookmarkEnd w:id="0"/>
    <w:p w:rsidR="00FE387F" w:rsidRPr="00B42BCA" w:rsidRDefault="00FE387F" w:rsidP="00FE387F">
      <w:pPr>
        <w:pStyle w:val="a3"/>
        <w:jc w:val="both"/>
        <w:rPr>
          <w:sz w:val="28"/>
          <w:szCs w:val="28"/>
        </w:rPr>
      </w:pPr>
      <w:r w:rsidRPr="00B42BCA">
        <w:rPr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Покровский сельсовет муниципального района Федоровский район РБ</w:t>
      </w:r>
    </w:p>
    <w:p w:rsidR="00FE387F" w:rsidRPr="00B42BCA" w:rsidRDefault="00FE387F" w:rsidP="00FE387F">
      <w:pPr>
        <w:pStyle w:val="a3"/>
        <w:rPr>
          <w:sz w:val="28"/>
          <w:szCs w:val="28"/>
        </w:rPr>
      </w:pPr>
      <w:r w:rsidRPr="00B42BCA">
        <w:rPr>
          <w:sz w:val="28"/>
          <w:szCs w:val="28"/>
        </w:rPr>
        <w:t>ПОСТАНОВЛЯЮ:</w:t>
      </w:r>
    </w:p>
    <w:p w:rsidR="00FE387F" w:rsidRPr="00B42BCA" w:rsidRDefault="00FE387F" w:rsidP="00FE387F">
      <w:pPr>
        <w:pStyle w:val="a3"/>
        <w:rPr>
          <w:sz w:val="28"/>
          <w:szCs w:val="28"/>
        </w:rPr>
      </w:pPr>
      <w:r w:rsidRPr="00B42BCA">
        <w:rPr>
          <w:sz w:val="28"/>
          <w:szCs w:val="28"/>
        </w:rPr>
        <w:t>1.Дополнить постановление сельского поселения Покровский сельсовет муниципального района Федоровский район Республики Башкортостан от 28.12.2015 г. № 45  «</w:t>
      </w:r>
      <w:r w:rsidRPr="00B42BCA">
        <w:rPr>
          <w:color w:val="000000"/>
          <w:sz w:val="28"/>
          <w:szCs w:val="28"/>
        </w:rPr>
        <w:t xml:space="preserve">Об утверждении Перечня главных администраторов  доходов бюджета сельского поселения Покровский сельсовет муниципального района Федоровский  район  Республики Башкортостан, а также состава закрепляемых за ними кодов классификации доходов бюджета </w:t>
      </w:r>
      <w:r w:rsidRPr="00B42BCA"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</w:t>
      </w:r>
      <w:r w:rsidRPr="00B42BCA">
        <w:rPr>
          <w:sz w:val="28"/>
          <w:szCs w:val="28"/>
        </w:rPr>
        <w:t>»  кодом бюджетной классификации:</w:t>
      </w:r>
    </w:p>
    <w:p w:rsidR="00FE387F" w:rsidRPr="00B42BCA" w:rsidRDefault="00FE387F" w:rsidP="00FE387F">
      <w:pPr>
        <w:rPr>
          <w:b/>
          <w:sz w:val="28"/>
          <w:szCs w:val="28"/>
        </w:rPr>
      </w:pPr>
      <w:r w:rsidRPr="00B42BCA">
        <w:rPr>
          <w:b/>
          <w:sz w:val="28"/>
          <w:szCs w:val="28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</w:p>
    <w:p w:rsidR="00FE387F" w:rsidRDefault="00FE387F" w:rsidP="00FE387F">
      <w:pPr>
        <w:rPr>
          <w:sz w:val="28"/>
          <w:szCs w:val="28"/>
        </w:rPr>
      </w:pPr>
    </w:p>
    <w:p w:rsidR="00FE387F" w:rsidRDefault="00FE387F" w:rsidP="00FE387F">
      <w:pPr>
        <w:rPr>
          <w:sz w:val="28"/>
          <w:szCs w:val="28"/>
        </w:rPr>
      </w:pPr>
    </w:p>
    <w:p w:rsidR="00FE387F" w:rsidRPr="00B42BCA" w:rsidRDefault="00FE387F" w:rsidP="00FE387F">
      <w:pPr>
        <w:rPr>
          <w:color w:val="000000"/>
          <w:sz w:val="28"/>
          <w:szCs w:val="28"/>
          <w:shd w:val="clear" w:color="auto" w:fill="FFFFFF"/>
        </w:rPr>
      </w:pPr>
      <w:r w:rsidRPr="00B42BCA">
        <w:rPr>
          <w:sz w:val="28"/>
          <w:szCs w:val="28"/>
        </w:rPr>
        <w:t>Глава сельского поселения</w:t>
      </w:r>
      <w:r w:rsidRPr="00B42BCA">
        <w:rPr>
          <w:sz w:val="28"/>
          <w:szCs w:val="28"/>
        </w:rPr>
        <w:tab/>
      </w:r>
      <w:r w:rsidRPr="00B42BCA">
        <w:rPr>
          <w:sz w:val="28"/>
          <w:szCs w:val="28"/>
        </w:rPr>
        <w:tab/>
      </w:r>
      <w:proofErr w:type="gramStart"/>
      <w:r w:rsidRPr="00B42BCA">
        <w:rPr>
          <w:sz w:val="28"/>
          <w:szCs w:val="28"/>
        </w:rPr>
        <w:tab/>
        <w:t xml:space="preserve">  Юсупова</w:t>
      </w:r>
      <w:proofErr w:type="gramEnd"/>
      <w:r w:rsidRPr="00B42BCA">
        <w:rPr>
          <w:sz w:val="28"/>
          <w:szCs w:val="28"/>
        </w:rPr>
        <w:t xml:space="preserve"> Г.С.</w:t>
      </w:r>
      <w:r w:rsidRPr="00B42BCA">
        <w:rPr>
          <w:sz w:val="28"/>
          <w:szCs w:val="28"/>
        </w:rPr>
        <w:tab/>
      </w:r>
      <w:r w:rsidRPr="00B42BCA">
        <w:rPr>
          <w:sz w:val="28"/>
          <w:szCs w:val="28"/>
        </w:rPr>
        <w:tab/>
      </w:r>
    </w:p>
    <w:p w:rsidR="001F645C" w:rsidRDefault="001F645C"/>
    <w:sectPr w:rsidR="001F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C"/>
    <w:rsid w:val="001F645C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6B30-DDC0-4486-9B3E-23256A0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87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FE387F"/>
    <w:rPr>
      <w:b/>
      <w:sz w:val="24"/>
      <w:lang w:eastAsia="ru-RU"/>
    </w:rPr>
  </w:style>
  <w:style w:type="paragraph" w:styleId="a5">
    <w:name w:val="Body Text"/>
    <w:basedOn w:val="a"/>
    <w:link w:val="a4"/>
    <w:rsid w:val="00FE387F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E3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2017-06-14T10:30:00Z</dcterms:created>
  <dcterms:modified xsi:type="dcterms:W3CDTF">2017-06-14T10:31:00Z</dcterms:modified>
</cp:coreProperties>
</file>